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17" w:rsidRPr="00A32619" w:rsidRDefault="00992B04" w:rsidP="00992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19">
        <w:rPr>
          <w:rFonts w:ascii="Times New Roman" w:hAnsi="Times New Roman" w:cs="Times New Roman"/>
          <w:b/>
          <w:sz w:val="28"/>
          <w:szCs w:val="28"/>
        </w:rPr>
        <w:t>Добрый день, ребята и родители!</w:t>
      </w:r>
    </w:p>
    <w:p w:rsidR="00912DA2" w:rsidRPr="00A32619" w:rsidRDefault="00912DA2" w:rsidP="00992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Мы продолжаем осваивать искусство общения.</w:t>
      </w:r>
    </w:p>
    <w:p w:rsidR="00912DA2" w:rsidRPr="00A32619" w:rsidRDefault="00912DA2" w:rsidP="00992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Для начала, я предлагаю создать себе комфортные условия для занятия.</w:t>
      </w:r>
    </w:p>
    <w:p w:rsidR="00912DA2" w:rsidRPr="00A32619" w:rsidRDefault="00912DA2" w:rsidP="00992B04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Нужно убрать все помехи (прикрыть дверь, предупредить, что будете заняты, сесть удобно и правильно)</w:t>
      </w:r>
    </w:p>
    <w:p w:rsidR="00C50B1A" w:rsidRPr="00A32619" w:rsidRDefault="00912DA2" w:rsidP="00992B04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Настро</w:t>
      </w:r>
      <w:r w:rsidR="00992B04" w:rsidRPr="00A32619">
        <w:rPr>
          <w:rFonts w:ascii="Times New Roman" w:hAnsi="Times New Roman" w:cs="Times New Roman"/>
          <w:sz w:val="28"/>
          <w:szCs w:val="28"/>
        </w:rPr>
        <w:t>йтесь</w:t>
      </w:r>
      <w:r w:rsidRPr="00A32619">
        <w:rPr>
          <w:rFonts w:ascii="Times New Roman" w:hAnsi="Times New Roman" w:cs="Times New Roman"/>
          <w:sz w:val="28"/>
          <w:szCs w:val="28"/>
        </w:rPr>
        <w:t xml:space="preserve"> на работу. Для этого повторите </w:t>
      </w:r>
      <w:proofErr w:type="gramStart"/>
      <w:r w:rsidRPr="00A32619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A32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619">
        <w:rPr>
          <w:rFonts w:ascii="Times New Roman" w:hAnsi="Times New Roman" w:cs="Times New Roman"/>
          <w:sz w:val="28"/>
          <w:szCs w:val="28"/>
        </w:rPr>
        <w:t>нейрогимнастику</w:t>
      </w:r>
      <w:proofErr w:type="spellEnd"/>
      <w:r w:rsidR="00C50B1A" w:rsidRPr="00A32619">
        <w:rPr>
          <w:rFonts w:ascii="Times New Roman" w:hAnsi="Times New Roman" w:cs="Times New Roman"/>
          <w:sz w:val="28"/>
          <w:szCs w:val="28"/>
        </w:rPr>
        <w:t>, чтобы заработал наш головной мозг</w:t>
      </w:r>
    </w:p>
    <w:p w:rsidR="00C50B1A" w:rsidRPr="00A32619" w:rsidRDefault="00C50B1A" w:rsidP="00992B04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Настро</w:t>
      </w:r>
      <w:r w:rsidR="00992B04" w:rsidRPr="00A32619">
        <w:rPr>
          <w:rFonts w:ascii="Times New Roman" w:hAnsi="Times New Roman" w:cs="Times New Roman"/>
          <w:sz w:val="28"/>
          <w:szCs w:val="28"/>
        </w:rPr>
        <w:t>йте</w:t>
      </w:r>
      <w:r w:rsidRPr="00A32619">
        <w:rPr>
          <w:rFonts w:ascii="Times New Roman" w:hAnsi="Times New Roman" w:cs="Times New Roman"/>
          <w:sz w:val="28"/>
          <w:szCs w:val="28"/>
        </w:rPr>
        <w:t xml:space="preserve"> своё настроение: похвалите себя (можно мысленно) за что-нибудь и придумайте, что приятного вы сделаете после нашего занятия.</w:t>
      </w:r>
    </w:p>
    <w:p w:rsidR="00C50B1A" w:rsidRPr="00A32619" w:rsidRDefault="00C50B1A" w:rsidP="00992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B1A" w:rsidRPr="00A32619" w:rsidRDefault="00C50B1A" w:rsidP="00992B0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А теперь – начинаем.</w:t>
      </w:r>
    </w:p>
    <w:p w:rsidR="00C50B1A" w:rsidRPr="00A32619" w:rsidRDefault="00C50B1A" w:rsidP="00992B0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Вспомните, пожалуйста, наше предыдущее занятие и разговор Львёнка и Черепахи из мультфильма. Вот этот отрывок.</w:t>
      </w:r>
      <w:r w:rsidR="00992B04" w:rsidRPr="00A32619">
        <w:rPr>
          <w:rFonts w:ascii="Times New Roman" w:hAnsi="Times New Roman" w:cs="Times New Roman"/>
          <w:sz w:val="28"/>
          <w:szCs w:val="28"/>
        </w:rPr>
        <w:t xml:space="preserve"> Попробуйте прочитать его вслух с </w:t>
      </w:r>
      <w:r w:rsidR="00992B04" w:rsidRPr="00A32619">
        <w:rPr>
          <w:rFonts w:ascii="Times New Roman" w:hAnsi="Times New Roman" w:cs="Times New Roman"/>
          <w:b/>
          <w:sz w:val="28"/>
          <w:szCs w:val="28"/>
        </w:rPr>
        <w:t>сердитым настроением</w:t>
      </w:r>
      <w:r w:rsidR="00992B04" w:rsidRPr="00A32619">
        <w:rPr>
          <w:rFonts w:ascii="Times New Roman" w:hAnsi="Times New Roman" w:cs="Times New Roman"/>
          <w:sz w:val="28"/>
          <w:szCs w:val="28"/>
        </w:rPr>
        <w:t>, изображая то Львёнка, то Черепаху.</w:t>
      </w:r>
    </w:p>
    <w:p w:rsidR="00C50B1A" w:rsidRPr="00A32619" w:rsidRDefault="00C50B1A" w:rsidP="00992B0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0B1A" w:rsidRPr="00A32619" w:rsidRDefault="00C50B1A" w:rsidP="00992B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А потом Львёнок спел</w:t>
      </w:r>
      <w:r w:rsidR="00992B04" w:rsidRPr="00A32619">
        <w:rPr>
          <w:rFonts w:ascii="Times New Roman" w:hAnsi="Times New Roman" w:cs="Times New Roman"/>
          <w:sz w:val="28"/>
          <w:szCs w:val="28"/>
        </w:rPr>
        <w:t>:</w:t>
      </w:r>
    </w:p>
    <w:p w:rsidR="00C50B1A" w:rsidRPr="00A32619" w:rsidRDefault="00C50B1A" w:rsidP="00992B04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619">
        <w:rPr>
          <w:rFonts w:ascii="Times New Roman" w:hAnsi="Times New Roman" w:cs="Times New Roman"/>
          <w:i/>
          <w:sz w:val="28"/>
          <w:szCs w:val="28"/>
        </w:rPr>
        <w:t>Только я всё сижу…</w:t>
      </w:r>
    </w:p>
    <w:p w:rsidR="00C50B1A" w:rsidRPr="00A32619" w:rsidRDefault="00C50B1A" w:rsidP="00992B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 xml:space="preserve">А Черепаха спела: </w:t>
      </w:r>
    </w:p>
    <w:p w:rsidR="00C50B1A" w:rsidRPr="00A32619" w:rsidRDefault="00C50B1A" w:rsidP="00992B04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619">
        <w:rPr>
          <w:rFonts w:ascii="Times New Roman" w:hAnsi="Times New Roman" w:cs="Times New Roman"/>
          <w:i/>
          <w:sz w:val="28"/>
          <w:szCs w:val="28"/>
        </w:rPr>
        <w:t>Только я всё лежу</w:t>
      </w:r>
    </w:p>
    <w:p w:rsidR="00C50B1A" w:rsidRPr="00A32619" w:rsidRDefault="00C50B1A" w:rsidP="00992B0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 xml:space="preserve">Они </w:t>
      </w:r>
      <w:r w:rsidRPr="00A32619">
        <w:rPr>
          <w:rFonts w:ascii="Times New Roman" w:hAnsi="Times New Roman" w:cs="Times New Roman"/>
          <w:b/>
          <w:sz w:val="28"/>
          <w:szCs w:val="28"/>
        </w:rPr>
        <w:t>недовольно</w:t>
      </w:r>
      <w:r w:rsidRPr="00A32619">
        <w:rPr>
          <w:rFonts w:ascii="Times New Roman" w:hAnsi="Times New Roman" w:cs="Times New Roman"/>
          <w:sz w:val="28"/>
          <w:szCs w:val="28"/>
        </w:rPr>
        <w:t xml:space="preserve"> посмотрели друг на друга и вместе закончили:</w:t>
      </w:r>
    </w:p>
    <w:p w:rsidR="00C50B1A" w:rsidRPr="00A32619" w:rsidRDefault="00C50B1A" w:rsidP="00992B04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2619">
        <w:rPr>
          <w:rFonts w:ascii="Times New Roman" w:hAnsi="Times New Roman" w:cs="Times New Roman"/>
          <w:i/>
          <w:sz w:val="28"/>
          <w:szCs w:val="28"/>
        </w:rPr>
        <w:t>И на солнышко гляжу!</w:t>
      </w:r>
    </w:p>
    <w:p w:rsidR="00C50B1A" w:rsidRPr="00A32619" w:rsidRDefault="00992B04" w:rsidP="00992B0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19">
        <w:rPr>
          <w:rFonts w:ascii="Times New Roman" w:hAnsi="Times New Roman" w:cs="Times New Roman"/>
          <w:b/>
          <w:sz w:val="28"/>
          <w:szCs w:val="28"/>
        </w:rPr>
        <w:t>Черепаха</w:t>
      </w:r>
      <w:r w:rsidRPr="00A326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50B1A" w:rsidRPr="00A32619">
        <w:rPr>
          <w:rFonts w:ascii="Times New Roman" w:hAnsi="Times New Roman" w:cs="Times New Roman"/>
          <w:i/>
          <w:sz w:val="28"/>
          <w:szCs w:val="28"/>
        </w:rPr>
        <w:t>И всё-таки надо петь лежу! Это же я придумала!</w:t>
      </w:r>
    </w:p>
    <w:p w:rsidR="00C50B1A" w:rsidRPr="00A32619" w:rsidRDefault="00C50B1A" w:rsidP="00992B0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619">
        <w:rPr>
          <w:rFonts w:ascii="Times New Roman" w:hAnsi="Times New Roman" w:cs="Times New Roman"/>
          <w:b/>
          <w:sz w:val="28"/>
          <w:szCs w:val="28"/>
        </w:rPr>
        <w:t>Львёнок</w:t>
      </w:r>
      <w:r w:rsidR="00992B04" w:rsidRPr="00A32619">
        <w:rPr>
          <w:rFonts w:ascii="Times New Roman" w:hAnsi="Times New Roman" w:cs="Times New Roman"/>
          <w:i/>
          <w:sz w:val="28"/>
          <w:szCs w:val="28"/>
        </w:rPr>
        <w:t>:</w:t>
      </w:r>
      <w:r w:rsidRPr="00A32619">
        <w:rPr>
          <w:rFonts w:ascii="Times New Roman" w:hAnsi="Times New Roman" w:cs="Times New Roman"/>
          <w:i/>
          <w:sz w:val="28"/>
          <w:szCs w:val="28"/>
        </w:rPr>
        <w:t xml:space="preserve"> А как же я буду петь лежу, если я сижу?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Черепаха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А ты ляг, и тогда всё будет по пр</w:t>
      </w:r>
      <w:r w:rsidR="00992B04" w:rsidRPr="00A32619">
        <w:rPr>
          <w:i/>
          <w:color w:val="000000"/>
          <w:sz w:val="28"/>
          <w:szCs w:val="28"/>
        </w:rPr>
        <w:t>авде. Ты будешь лежать и петь: «Только я всё лежу!»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Львёнок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А я не люблю лежать, – сказал Львёнок. – Я люблю бегать. Ну, в крайнем случае – сидеть!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Черепаха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Но ты же лежал, когда подкрался ко мне!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Львёнок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Я лежал, только чтобы подслушать песню, – сказал Львёнок. – Я лежу только в особенных случаях.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Черепаха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Ну, а как ты спишь? Сидя, что ли? – спросила Черепаха.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Львёнок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Нет, сплю я лёжа. Но когда я сплю, я же не пою!</w:t>
      </w:r>
    </w:p>
    <w:p w:rsidR="00C50B1A" w:rsidRPr="00A32619" w:rsidRDefault="00C50B1A" w:rsidP="00992B04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A32619">
        <w:rPr>
          <w:b/>
          <w:sz w:val="28"/>
          <w:szCs w:val="28"/>
        </w:rPr>
        <w:t>Черепаха</w:t>
      </w:r>
      <w:r w:rsidR="00992B04" w:rsidRPr="00A32619">
        <w:rPr>
          <w:i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А ты представь себе, что ты спишь и поёшь!..</w:t>
      </w:r>
    </w:p>
    <w:p w:rsidR="00C50B1A" w:rsidRPr="00A32619" w:rsidRDefault="00C50B1A" w:rsidP="00992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B04" w:rsidRPr="00A32619" w:rsidRDefault="00992B04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 xml:space="preserve">Я думаю, что вы поняли, если </w:t>
      </w:r>
      <w:r w:rsidR="00B92BA2">
        <w:rPr>
          <w:rFonts w:ascii="Times New Roman" w:hAnsi="Times New Roman" w:cs="Times New Roman"/>
          <w:sz w:val="28"/>
          <w:szCs w:val="28"/>
        </w:rPr>
        <w:t xml:space="preserve">бы </w:t>
      </w:r>
      <w:r w:rsidRPr="00A32619">
        <w:rPr>
          <w:rFonts w:ascii="Times New Roman" w:hAnsi="Times New Roman" w:cs="Times New Roman"/>
          <w:sz w:val="28"/>
          <w:szCs w:val="28"/>
        </w:rPr>
        <w:t>Львёнок и Черепаха разговаривали друг с другом сердито, они могли бы и поссориться. И никакого веселья, пения радостной песни, а потом катания у них бы не случилось.</w:t>
      </w:r>
    </w:p>
    <w:p w:rsidR="00992B04" w:rsidRPr="00A32619" w:rsidRDefault="00992B04">
      <w:pPr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br w:type="page"/>
      </w:r>
    </w:p>
    <w:p w:rsidR="00C50B1A" w:rsidRPr="00A32619" w:rsidRDefault="00992B04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lastRenderedPageBreak/>
        <w:t>Но наши герои были настроены по-доброму друг к другу и смогли договориться.</w:t>
      </w:r>
    </w:p>
    <w:p w:rsidR="00992B04" w:rsidRPr="00A32619" w:rsidRDefault="00992B04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7A" w:rsidRPr="00A32619" w:rsidRDefault="0080007A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А теперь ответьте на несколько вопросов:</w:t>
      </w:r>
    </w:p>
    <w:p w:rsidR="00992B04" w:rsidRPr="00A32619" w:rsidRDefault="0080007A" w:rsidP="0080007A">
      <w:pPr>
        <w:pStyle w:val="a3"/>
        <w:numPr>
          <w:ilvl w:val="0"/>
          <w:numId w:val="3"/>
        </w:numPr>
        <w:spacing w:after="0"/>
        <w:ind w:left="1134" w:hanging="72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 xml:space="preserve">В чём они были не согласны? </w:t>
      </w:r>
    </w:p>
    <w:p w:rsidR="0080007A" w:rsidRPr="00A32619" w:rsidRDefault="0080007A" w:rsidP="0080007A">
      <w:pPr>
        <w:pStyle w:val="a3"/>
        <w:numPr>
          <w:ilvl w:val="0"/>
          <w:numId w:val="3"/>
        </w:numPr>
        <w:spacing w:after="0"/>
        <w:ind w:left="1134" w:hanging="72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Как вы думаете, почему они хотели петь по-разному?</w:t>
      </w:r>
    </w:p>
    <w:p w:rsidR="0080007A" w:rsidRPr="00A32619" w:rsidRDefault="0080007A" w:rsidP="0080007A">
      <w:pPr>
        <w:pStyle w:val="a3"/>
        <w:numPr>
          <w:ilvl w:val="0"/>
          <w:numId w:val="3"/>
        </w:numPr>
        <w:spacing w:after="0"/>
        <w:ind w:left="1134" w:hanging="72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Есть ли в этом разногласии правый и неправый?</w:t>
      </w:r>
    </w:p>
    <w:p w:rsidR="0080007A" w:rsidRPr="00A32619" w:rsidRDefault="0080007A" w:rsidP="0080007A">
      <w:pPr>
        <w:pStyle w:val="a3"/>
        <w:numPr>
          <w:ilvl w:val="0"/>
          <w:numId w:val="3"/>
        </w:numPr>
        <w:spacing w:after="0"/>
        <w:ind w:left="1134" w:hanging="72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Можно ли было решить этот вопрос мирно?</w:t>
      </w:r>
    </w:p>
    <w:p w:rsidR="0080007A" w:rsidRPr="00A32619" w:rsidRDefault="0080007A" w:rsidP="0080007A">
      <w:pPr>
        <w:pStyle w:val="a3"/>
        <w:numPr>
          <w:ilvl w:val="0"/>
          <w:numId w:val="3"/>
        </w:numPr>
        <w:spacing w:after="0"/>
        <w:ind w:left="1134" w:hanging="72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 xml:space="preserve">Как вы думаете, а серьёзная ли была проблема, из-за которой у Львёнка и Черепахи произошёл спор? </w:t>
      </w:r>
    </w:p>
    <w:p w:rsidR="0080007A" w:rsidRPr="00A32619" w:rsidRDefault="0080007A" w:rsidP="0080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07A" w:rsidRPr="00A32619" w:rsidRDefault="0080007A" w:rsidP="0080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Думаю, вы правильно ответили, что проблема петь песню сидя или лёжа совсем несерьёзная. Это может стать поводом для ссоры, только если захотеть и настроиться на ссору.</w:t>
      </w:r>
    </w:p>
    <w:p w:rsidR="0080007A" w:rsidRPr="00A32619" w:rsidRDefault="0080007A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C9F" w:rsidRPr="00A32619" w:rsidRDefault="00AD4C9F" w:rsidP="00AD4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Но сегодня мы поговорим о таких ситуациях, когда мы можем быть не согласны, быть против того, что нам предлагают. И да, иногда нам очень трудно выразить своё несогласие и свой отказ.</w:t>
      </w:r>
    </w:p>
    <w:p w:rsidR="00AD4C9F" w:rsidRPr="00A32619" w:rsidRDefault="00AD4C9F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C9F" w:rsidRPr="00A32619" w:rsidRDefault="00AD4C9F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Вспомните и назовите, пожалуйста, такие ситуации.</w:t>
      </w:r>
    </w:p>
    <w:p w:rsidR="00AD4C9F" w:rsidRPr="00A32619" w:rsidRDefault="00AD4C9F" w:rsidP="00992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C9F" w:rsidRPr="00A32619" w:rsidRDefault="00AD4C9F" w:rsidP="00AD4C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619">
        <w:rPr>
          <w:rFonts w:ascii="Times New Roman" w:hAnsi="Times New Roman" w:cs="Times New Roman"/>
          <w:sz w:val="28"/>
          <w:szCs w:val="28"/>
        </w:rPr>
        <w:t>А вот ситуации из жизни ребят. Знакомы?</w:t>
      </w:r>
    </w:p>
    <w:p w:rsidR="00AD4C9F" w:rsidRPr="00A32619" w:rsidRDefault="00AD4C9F" w:rsidP="00CB0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C9F" w:rsidRPr="00A32619" w:rsidRDefault="00A32619" w:rsidP="00CB0CE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A32619">
        <w:rPr>
          <w:b/>
          <w:bCs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100330</wp:posOffset>
            </wp:positionV>
            <wp:extent cx="2376170" cy="2762250"/>
            <wp:effectExtent l="19050" t="0" r="5080" b="0"/>
            <wp:wrapTight wrapText="bothSides">
              <wp:wrapPolygon edited="0">
                <wp:start x="-173" y="0"/>
                <wp:lineTo x="-173" y="21451"/>
                <wp:lineTo x="21646" y="21451"/>
                <wp:lineTo x="21646" y="0"/>
                <wp:lineTo x="-173" y="0"/>
              </wp:wrapPolygon>
            </wp:wrapTight>
            <wp:docPr id="2" name="Рисунок 1" descr="https://www.naukrinama.com/stressbuster/wp-content/uploads/2018/07/depositphotos_180926152-stock-illustration-boys-kid-characters-talking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ukrinama.com/stressbuster/wp-content/uploads/2018/07/depositphotos_180926152-stock-illustration-boys-kid-characters-talking-cart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89" t="5949" b="1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9F" w:rsidRPr="00A32619">
        <w:rPr>
          <w:b/>
          <w:bCs/>
          <w:i/>
          <w:color w:val="000000"/>
          <w:sz w:val="28"/>
          <w:szCs w:val="28"/>
        </w:rPr>
        <w:t>Диалог мальчиков</w:t>
      </w:r>
    </w:p>
    <w:p w:rsidR="00AD4C9F" w:rsidRPr="00A32619" w:rsidRDefault="00AD4C9F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Дима</w:t>
      </w:r>
      <w:r w:rsidR="00CB0CE7" w:rsidRPr="00A32619">
        <w:rPr>
          <w:color w:val="000000"/>
          <w:sz w:val="28"/>
          <w:szCs w:val="28"/>
        </w:rPr>
        <w:t>:</w:t>
      </w:r>
      <w:r w:rsidRPr="00A32619">
        <w:rPr>
          <w:i/>
          <w:color w:val="000000"/>
          <w:sz w:val="28"/>
          <w:szCs w:val="28"/>
        </w:rPr>
        <w:t xml:space="preserve"> На компьютере играть пойдешь?</w:t>
      </w:r>
    </w:p>
    <w:p w:rsidR="00AD4C9F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Вит</w:t>
      </w:r>
      <w:r w:rsidR="00AD4C9F" w:rsidRPr="00A32619">
        <w:rPr>
          <w:color w:val="000000"/>
          <w:sz w:val="28"/>
          <w:szCs w:val="28"/>
        </w:rPr>
        <w:t>я</w:t>
      </w:r>
      <w:r w:rsidRPr="00A32619">
        <w:rPr>
          <w:color w:val="000000"/>
          <w:sz w:val="28"/>
          <w:szCs w:val="28"/>
        </w:rPr>
        <w:t>:</w:t>
      </w:r>
      <w:r w:rsidR="00AD4C9F" w:rsidRPr="00A32619">
        <w:rPr>
          <w:i/>
          <w:color w:val="000000"/>
          <w:sz w:val="28"/>
          <w:szCs w:val="28"/>
        </w:rPr>
        <w:t xml:space="preserve"> Надо бабушке помогать, я вчера еще обещал, она старенькая.</w:t>
      </w:r>
    </w:p>
    <w:p w:rsidR="00AD4C9F" w:rsidRPr="00A32619" w:rsidRDefault="00AD4C9F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 xml:space="preserve">Дима: </w:t>
      </w:r>
      <w:r w:rsidRPr="00A32619">
        <w:rPr>
          <w:i/>
          <w:color w:val="000000"/>
          <w:sz w:val="28"/>
          <w:szCs w:val="28"/>
        </w:rPr>
        <w:t>Завтра поможешь, пойдем!</w:t>
      </w:r>
    </w:p>
    <w:p w:rsidR="00AD4C9F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Витя:</w:t>
      </w:r>
      <w:r w:rsidR="00AD4C9F" w:rsidRPr="00A32619">
        <w:rPr>
          <w:i/>
          <w:color w:val="000000"/>
          <w:sz w:val="28"/>
          <w:szCs w:val="28"/>
        </w:rPr>
        <w:t xml:space="preserve"> Я сегодня обещал, она ждать будет.</w:t>
      </w:r>
    </w:p>
    <w:p w:rsidR="00AD4C9F" w:rsidRPr="00A32619" w:rsidRDefault="00AD4C9F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Дима:</w:t>
      </w:r>
      <w:r w:rsidRPr="00A32619">
        <w:rPr>
          <w:i/>
          <w:color w:val="000000"/>
          <w:sz w:val="28"/>
          <w:szCs w:val="28"/>
        </w:rPr>
        <w:t xml:space="preserve"> Очень интересная игра, на один день выпросил. Зря не идешь.</w:t>
      </w:r>
    </w:p>
    <w:p w:rsidR="00AD4C9F" w:rsidRPr="00A32619" w:rsidRDefault="00CB0CE7" w:rsidP="00A32619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 xml:space="preserve">Витя </w:t>
      </w:r>
      <w:r w:rsidR="00AD4C9F" w:rsidRPr="00A32619">
        <w:rPr>
          <w:iCs/>
          <w:color w:val="000000"/>
          <w:sz w:val="28"/>
          <w:szCs w:val="28"/>
        </w:rPr>
        <w:t>молчит, не зная, что сказать.</w:t>
      </w: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CB0CE7" w:rsidRPr="00A32619" w:rsidRDefault="00CB0CE7" w:rsidP="00CB0CE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6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156210</wp:posOffset>
            </wp:positionV>
            <wp:extent cx="3138805" cy="3343275"/>
            <wp:effectExtent l="19050" t="0" r="4445" b="0"/>
            <wp:wrapTight wrapText="bothSides">
              <wp:wrapPolygon edited="0">
                <wp:start x="-131" y="0"/>
                <wp:lineTo x="-131" y="21538"/>
                <wp:lineTo x="21631" y="21538"/>
                <wp:lineTo x="21631" y="0"/>
                <wp:lineTo x="-131" y="0"/>
              </wp:wrapPolygon>
            </wp:wrapTight>
            <wp:docPr id="11" name="Рисунок 4" descr="https://ds05.infourok.ru/uploads/ex/12fa/00030cb1-f0c25e76/hello_html_m6e7ae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2fa/00030cb1-f0c25e76/hello_html_m6e7ae6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61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Диалог девочек</w:t>
      </w: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Таня:</w:t>
      </w:r>
      <w:r w:rsidRPr="00A32619">
        <w:rPr>
          <w:i/>
          <w:color w:val="000000"/>
          <w:sz w:val="28"/>
          <w:szCs w:val="28"/>
        </w:rPr>
        <w:t xml:space="preserve"> Пойдем ко мне поиграем и посмотрим мультики?</w:t>
      </w:r>
    </w:p>
    <w:p w:rsidR="00CB0CE7" w:rsidRPr="00A32619" w:rsidRDefault="00A32619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Даша:</w:t>
      </w:r>
      <w:r w:rsidR="00CB0CE7" w:rsidRPr="00A32619">
        <w:rPr>
          <w:i/>
          <w:color w:val="000000"/>
          <w:sz w:val="28"/>
          <w:szCs w:val="28"/>
        </w:rPr>
        <w:t xml:space="preserve"> Ой, нет, я не могу!</w:t>
      </w: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Таня:</w:t>
      </w:r>
      <w:r w:rsidRPr="00A32619">
        <w:rPr>
          <w:i/>
          <w:color w:val="000000"/>
          <w:sz w:val="28"/>
          <w:szCs w:val="28"/>
        </w:rPr>
        <w:t xml:space="preserve"> Почему? Пойдём!</w:t>
      </w:r>
    </w:p>
    <w:p w:rsidR="00CB0CE7" w:rsidRPr="00A32619" w:rsidRDefault="00A32619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Даша:</w:t>
      </w:r>
      <w:r w:rsidR="00CB0CE7" w:rsidRPr="00A32619">
        <w:rPr>
          <w:i/>
          <w:color w:val="000000"/>
          <w:sz w:val="28"/>
          <w:szCs w:val="28"/>
        </w:rPr>
        <w:t xml:space="preserve"> У меня уроки не готовы.</w:t>
      </w: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Таня:</w:t>
      </w:r>
      <w:r w:rsidRPr="00A32619">
        <w:rPr>
          <w:i/>
          <w:color w:val="000000"/>
          <w:sz w:val="28"/>
          <w:szCs w:val="28"/>
        </w:rPr>
        <w:t xml:space="preserve"> Ну и что? Потом сделаешь уроки.</w:t>
      </w:r>
    </w:p>
    <w:p w:rsidR="00CB0CE7" w:rsidRPr="00A32619" w:rsidRDefault="00A32619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Даша:</w:t>
      </w:r>
      <w:r w:rsidR="00CB0CE7" w:rsidRPr="00A32619">
        <w:rPr>
          <w:i/>
          <w:color w:val="000000"/>
          <w:sz w:val="28"/>
          <w:szCs w:val="28"/>
        </w:rPr>
        <w:t xml:space="preserve"> Мама не разрешает долго играть, а я уже играла.</w:t>
      </w:r>
    </w:p>
    <w:p w:rsidR="00CB0CE7" w:rsidRPr="00A32619" w:rsidRDefault="00CB0CE7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Таня:</w:t>
      </w:r>
      <w:r w:rsidRPr="00A32619">
        <w:rPr>
          <w:i/>
          <w:color w:val="000000"/>
          <w:sz w:val="28"/>
          <w:szCs w:val="28"/>
        </w:rPr>
        <w:t xml:space="preserve"> А ты не говори, что играла.</w:t>
      </w:r>
    </w:p>
    <w:p w:rsidR="00CB0CE7" w:rsidRPr="00A32619" w:rsidRDefault="00A32619" w:rsidP="00CB0CE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Даша:</w:t>
      </w:r>
      <w:r w:rsidR="00CB0CE7" w:rsidRPr="00A32619">
        <w:rPr>
          <w:i/>
          <w:color w:val="000000"/>
          <w:sz w:val="28"/>
          <w:szCs w:val="28"/>
        </w:rPr>
        <w:t xml:space="preserve"> Мама придет с работы, уроки проверит, а они не готовы.</w:t>
      </w:r>
    </w:p>
    <w:p w:rsidR="00CB0CE7" w:rsidRPr="00A32619" w:rsidRDefault="00CB0CE7" w:rsidP="00A32619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Таня не знает, что еще предложить.</w:t>
      </w:r>
    </w:p>
    <w:p w:rsidR="00CB0CE7" w:rsidRPr="00A32619" w:rsidRDefault="00CB0CE7" w:rsidP="00A3261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32619" w:rsidRPr="00A32619" w:rsidRDefault="00A32619" w:rsidP="00A3261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Наверняка такие ситуации вам знакомы.</w:t>
      </w:r>
    </w:p>
    <w:p w:rsidR="00A32619" w:rsidRPr="00A32619" w:rsidRDefault="00A32619" w:rsidP="00A32619">
      <w:pPr>
        <w:pStyle w:val="a3"/>
        <w:numPr>
          <w:ilvl w:val="0"/>
          <w:numId w:val="3"/>
        </w:numPr>
        <w:spacing w:after="0"/>
        <w:ind w:left="1134"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619">
        <w:rPr>
          <w:rFonts w:ascii="Times New Roman" w:hAnsi="Times New Roman" w:cs="Times New Roman"/>
          <w:color w:val="000000"/>
          <w:sz w:val="28"/>
          <w:szCs w:val="28"/>
        </w:rPr>
        <w:t xml:space="preserve">А в ком из ребят вы узнали себя? </w:t>
      </w:r>
    </w:p>
    <w:p w:rsidR="00A32619" w:rsidRDefault="00A32619" w:rsidP="00A3261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32619" w:rsidRPr="00A32619" w:rsidRDefault="00A32619" w:rsidP="00A3261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2619">
        <w:rPr>
          <w:color w:val="000000"/>
          <w:sz w:val="28"/>
          <w:szCs w:val="28"/>
        </w:rPr>
        <w:t>Действительно, нам иногда приходится выбирать между тем, что хочется и тем, что нам нужно сделать.</w:t>
      </w:r>
    </w:p>
    <w:p w:rsidR="00A32619" w:rsidRPr="00A32619" w:rsidRDefault="00A32619" w:rsidP="00A3261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32619" w:rsidRPr="00A32619" w:rsidRDefault="00A32619" w:rsidP="00A32619">
      <w:pPr>
        <w:pStyle w:val="a3"/>
        <w:numPr>
          <w:ilvl w:val="0"/>
          <w:numId w:val="3"/>
        </w:numPr>
        <w:spacing w:after="0"/>
        <w:ind w:left="1134"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619">
        <w:rPr>
          <w:rFonts w:ascii="Times New Roman" w:hAnsi="Times New Roman" w:cs="Times New Roman"/>
          <w:color w:val="000000"/>
          <w:sz w:val="28"/>
          <w:szCs w:val="28"/>
        </w:rPr>
        <w:t>Как вы думаете, когда мы становимся сильнее и можем уважать себя за свой выбор и даже гордиться собой?</w:t>
      </w:r>
    </w:p>
    <w:p w:rsidR="00A32619" w:rsidRPr="00A32619" w:rsidRDefault="00A32619" w:rsidP="0017570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32619" w:rsidRDefault="00A32619" w:rsidP="0017570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Представьте себя в роли Вити из диалога мальчиков или в роли Даши из диалога девочек и попробуйте отказаться от соблазнительных предложений поиграть. Какие слова вы можете использовать?</w:t>
      </w:r>
    </w:p>
    <w:p w:rsidR="00A32619" w:rsidRDefault="00A32619" w:rsidP="0017570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чем более мы убеждены в своей правоте, чем больше мы себя уважаем, тем увереннее мы сможем сказать «Нет» и отказаться. 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мы объясним свой отказ, никто на нас не обидится. Друг точно не обидится и поймёт. </w:t>
      </w:r>
    </w:p>
    <w:p w:rsidR="00A32619" w:rsidRDefault="00A32619" w:rsidP="0017570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занятие завершается. Но к теме «Как суметь сказать «НЕТ» мы ещё вернёмся.</w:t>
      </w:r>
    </w:p>
    <w:p w:rsidR="00A32619" w:rsidRPr="00A32619" w:rsidRDefault="00A32619" w:rsidP="0017570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Напоследок, смело назовите своё имя и </w:t>
      </w:r>
      <w:r w:rsidR="00175706">
        <w:rPr>
          <w:color w:val="000000"/>
          <w:sz w:val="28"/>
          <w:szCs w:val="28"/>
        </w:rPr>
        <w:t xml:space="preserve">своё </w:t>
      </w:r>
      <w:r>
        <w:rPr>
          <w:color w:val="000000"/>
          <w:sz w:val="28"/>
          <w:szCs w:val="28"/>
        </w:rPr>
        <w:t>качество, которым вы гордитесь.</w:t>
      </w:r>
      <w:r w:rsidR="00175706">
        <w:rPr>
          <w:color w:val="000000"/>
          <w:sz w:val="28"/>
          <w:szCs w:val="28"/>
        </w:rPr>
        <w:t xml:space="preserve"> Не забудьте порадовать себя за проделанную работу (об этом мы договорились в начале занятия).</w:t>
      </w:r>
    </w:p>
    <w:sectPr w:rsidR="00A32619" w:rsidRPr="00A32619" w:rsidSect="0022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35B"/>
    <w:multiLevelType w:val="hybridMultilevel"/>
    <w:tmpl w:val="AD6EDABA"/>
    <w:lvl w:ilvl="0" w:tplc="943AE8AA">
      <w:start w:val="1"/>
      <w:numFmt w:val="bullet"/>
      <w:lvlText w:val="?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0C1BAC"/>
    <w:multiLevelType w:val="hybridMultilevel"/>
    <w:tmpl w:val="88F82A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6D7742"/>
    <w:multiLevelType w:val="hybridMultilevel"/>
    <w:tmpl w:val="0AF25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DA2"/>
    <w:rsid w:val="000C33CB"/>
    <w:rsid w:val="00175706"/>
    <w:rsid w:val="00227B17"/>
    <w:rsid w:val="0080007A"/>
    <w:rsid w:val="00827101"/>
    <w:rsid w:val="00912DA2"/>
    <w:rsid w:val="00992B04"/>
    <w:rsid w:val="00A32619"/>
    <w:rsid w:val="00AD4C9F"/>
    <w:rsid w:val="00B92BA2"/>
    <w:rsid w:val="00C1324B"/>
    <w:rsid w:val="00C50B1A"/>
    <w:rsid w:val="00CB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D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2D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10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5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2020-04-14T08:41:00Z</dcterms:created>
  <dcterms:modified xsi:type="dcterms:W3CDTF">2020-04-14T10:21:00Z</dcterms:modified>
</cp:coreProperties>
</file>